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4D" w:rsidRDefault="00F4414D" w:rsidP="00F441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662D5">
        <w:rPr>
          <w:rFonts w:ascii="Times New Roman" w:hAnsi="Times New Roman" w:cs="Times New Roman"/>
          <w:lang w:val="uk-UA"/>
        </w:rPr>
        <w:t>ПРОЕКТ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</w:p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FD580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</w:t>
      </w:r>
      <w:r w:rsidR="005F6AB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</w:p>
    <w:p w:rsidR="0094550A" w:rsidRPr="00F345EA" w:rsidRDefault="005F6AB7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Єгіазаровій Наталії Вікторівні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5F6AB7">
        <w:rPr>
          <w:rFonts w:ascii="Times New Roman" w:hAnsi="Times New Roman" w:cs="Times New Roman"/>
          <w:sz w:val="24"/>
          <w:szCs w:val="24"/>
          <w:lang w:val="uk-UA"/>
        </w:rPr>
        <w:t xml:space="preserve">Єгіазарової Наталії Вікторівни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розроблення проекту землеустрою щодо відведення  земельної ділянки </w:t>
      </w:r>
      <w:r w:rsidR="005F6AB7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40472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40472D" w:rsidRPr="0040472D">
        <w:rPr>
          <w:rFonts w:ascii="Times New Roman" w:hAnsi="Times New Roman" w:cs="Times New Roman"/>
          <w:sz w:val="24"/>
          <w:szCs w:val="24"/>
          <w:lang w:val="uk-UA"/>
        </w:rPr>
        <w:t>удівництва, обслуговування та ремонту об'єктів інженерно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0472D" w:rsidRPr="0040472D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транспортної інфраструктури, 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>(а саме комплекс інженерних, транспортних мереж, споруд і комунікацій, зокрема, водопостачання і водовідведення та обꞌєктів їх обслуговування)</w:t>
      </w:r>
      <w:r w:rsidR="004047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податків, копія договору купівлі-продажу земельної ділянки,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F36AB">
        <w:rPr>
          <w:rFonts w:ascii="Times New Roman" w:hAnsi="Times New Roman" w:cs="Times New Roman"/>
          <w:sz w:val="24"/>
          <w:szCs w:val="24"/>
          <w:lang w:val="uk-UA"/>
        </w:rPr>
        <w:t>п. 3, ст. 123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14D" w:rsidRDefault="00A662D5" w:rsidP="00612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>Єгіазаров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 xml:space="preserve"> Наталії Вікторівн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</w:t>
      </w:r>
      <w:r w:rsidR="002566C1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для б</w:t>
      </w:r>
      <w:r w:rsidR="00F4414D" w:rsidRPr="0040472D">
        <w:rPr>
          <w:rFonts w:ascii="Times New Roman" w:hAnsi="Times New Roman" w:cs="Times New Roman"/>
          <w:sz w:val="24"/>
          <w:szCs w:val="24"/>
          <w:lang w:val="uk-UA"/>
        </w:rPr>
        <w:t>удівництва, обслуговування та ремонту об'єктів інженерно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4414D" w:rsidRPr="0040472D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транспортної інфраструктури, 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(а саме комплекс інженерних, транспортних мереж, споруд і комунікацій, зокрема, водопостачання і водовідведення та обꞌєктів їх обслуговування)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D4E">
        <w:rPr>
          <w:rFonts w:ascii="Times New Roman" w:hAnsi="Times New Roman" w:cs="Times New Roman"/>
          <w:sz w:val="24"/>
          <w:szCs w:val="24"/>
          <w:lang w:val="uk-UA"/>
        </w:rPr>
        <w:t xml:space="preserve">біля земельної ділянки </w:t>
      </w:r>
    </w:p>
    <w:p w:rsidR="00612021" w:rsidRDefault="00EB0D4E" w:rsidP="00612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89, вул. Центральна з кадастровим номером 1221487500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002</w:t>
      </w:r>
      <w:r w:rsidR="00F4414D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0059 на території Сурсько-Литовської сільської ради Дніпровського р</w:t>
      </w:r>
      <w:r w:rsidR="00560533">
        <w:rPr>
          <w:rFonts w:ascii="Times New Roman" w:hAnsi="Times New Roman" w:cs="Times New Roman"/>
          <w:sz w:val="24"/>
          <w:szCs w:val="24"/>
          <w:lang w:val="uk-UA"/>
        </w:rPr>
        <w:t>айону Дніпропетровської області</w:t>
      </w:r>
      <w:r w:rsidR="00894A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12021" w:rsidRDefault="00612021" w:rsidP="00612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2021" w:rsidRDefault="00612021" w:rsidP="00612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55" w:rsidRDefault="00E61355" w:rsidP="00A662D5">
      <w:pPr>
        <w:spacing w:after="0" w:line="240" w:lineRule="auto"/>
      </w:pPr>
      <w:r>
        <w:separator/>
      </w:r>
    </w:p>
  </w:endnote>
  <w:endnote w:type="continuationSeparator" w:id="1">
    <w:p w:rsidR="00E61355" w:rsidRDefault="00E61355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55" w:rsidRDefault="00E61355" w:rsidP="00A662D5">
      <w:pPr>
        <w:spacing w:after="0" w:line="240" w:lineRule="auto"/>
      </w:pPr>
      <w:r>
        <w:separator/>
      </w:r>
    </w:p>
  </w:footnote>
  <w:footnote w:type="continuationSeparator" w:id="1">
    <w:p w:rsidR="00E61355" w:rsidRDefault="00E61355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0E00D8"/>
    <w:rsid w:val="00155887"/>
    <w:rsid w:val="001922CF"/>
    <w:rsid w:val="001E6EAD"/>
    <w:rsid w:val="002468B1"/>
    <w:rsid w:val="00247029"/>
    <w:rsid w:val="002566C1"/>
    <w:rsid w:val="00280473"/>
    <w:rsid w:val="00280B7B"/>
    <w:rsid w:val="00282D4F"/>
    <w:rsid w:val="002900CB"/>
    <w:rsid w:val="002A56C9"/>
    <w:rsid w:val="002C709C"/>
    <w:rsid w:val="002E3560"/>
    <w:rsid w:val="002F36AB"/>
    <w:rsid w:val="00300440"/>
    <w:rsid w:val="00344DD8"/>
    <w:rsid w:val="00363282"/>
    <w:rsid w:val="003668D7"/>
    <w:rsid w:val="003709A0"/>
    <w:rsid w:val="00395F79"/>
    <w:rsid w:val="00400005"/>
    <w:rsid w:val="0040472D"/>
    <w:rsid w:val="00427F5E"/>
    <w:rsid w:val="004762E6"/>
    <w:rsid w:val="00495DE0"/>
    <w:rsid w:val="00497A24"/>
    <w:rsid w:val="004A796B"/>
    <w:rsid w:val="004D15AE"/>
    <w:rsid w:val="00500958"/>
    <w:rsid w:val="00521F1D"/>
    <w:rsid w:val="005317B0"/>
    <w:rsid w:val="00560533"/>
    <w:rsid w:val="00594EF9"/>
    <w:rsid w:val="00597147"/>
    <w:rsid w:val="005B081F"/>
    <w:rsid w:val="005C6C27"/>
    <w:rsid w:val="005F6AB7"/>
    <w:rsid w:val="00612021"/>
    <w:rsid w:val="006448CE"/>
    <w:rsid w:val="00667E13"/>
    <w:rsid w:val="00683B15"/>
    <w:rsid w:val="006A08EE"/>
    <w:rsid w:val="006D7A9E"/>
    <w:rsid w:val="007130DE"/>
    <w:rsid w:val="00754227"/>
    <w:rsid w:val="007B6427"/>
    <w:rsid w:val="00804210"/>
    <w:rsid w:val="00821D44"/>
    <w:rsid w:val="00852281"/>
    <w:rsid w:val="00857729"/>
    <w:rsid w:val="00894A09"/>
    <w:rsid w:val="008B5019"/>
    <w:rsid w:val="008D1655"/>
    <w:rsid w:val="008F3EDD"/>
    <w:rsid w:val="00907027"/>
    <w:rsid w:val="00913FF7"/>
    <w:rsid w:val="0094550A"/>
    <w:rsid w:val="0094686F"/>
    <w:rsid w:val="00954C06"/>
    <w:rsid w:val="0096014F"/>
    <w:rsid w:val="00964CAF"/>
    <w:rsid w:val="00977515"/>
    <w:rsid w:val="009B057F"/>
    <w:rsid w:val="009C5F29"/>
    <w:rsid w:val="009F7A0A"/>
    <w:rsid w:val="00A0391E"/>
    <w:rsid w:val="00A37C52"/>
    <w:rsid w:val="00A56AC1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13AA5"/>
    <w:rsid w:val="00C45BE9"/>
    <w:rsid w:val="00C8714A"/>
    <w:rsid w:val="00D462C4"/>
    <w:rsid w:val="00D5272C"/>
    <w:rsid w:val="00D54417"/>
    <w:rsid w:val="00DE147E"/>
    <w:rsid w:val="00DE7892"/>
    <w:rsid w:val="00E42025"/>
    <w:rsid w:val="00E61355"/>
    <w:rsid w:val="00EA2FE2"/>
    <w:rsid w:val="00EB0D4E"/>
    <w:rsid w:val="00F4414D"/>
    <w:rsid w:val="00F459C3"/>
    <w:rsid w:val="00F76651"/>
    <w:rsid w:val="00FD0A46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48</cp:revision>
  <cp:lastPrinted>2021-08-04T08:10:00Z</cp:lastPrinted>
  <dcterms:created xsi:type="dcterms:W3CDTF">2021-05-13T15:16:00Z</dcterms:created>
  <dcterms:modified xsi:type="dcterms:W3CDTF">2021-08-25T06:07:00Z</dcterms:modified>
</cp:coreProperties>
</file>